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00" w:type="dxa"/>
        <w:tblInd w:w="99" w:type="dxa"/>
        <w:tblLook w:val="04A0" w:firstRow="1" w:lastRow="0" w:firstColumn="1" w:lastColumn="0" w:noHBand="0" w:noVBand="1"/>
      </w:tblPr>
      <w:tblGrid>
        <w:gridCol w:w="7945"/>
        <w:gridCol w:w="1003"/>
        <w:gridCol w:w="1452"/>
        <w:gridCol w:w="1128"/>
        <w:gridCol w:w="1268"/>
        <w:gridCol w:w="1264"/>
        <w:gridCol w:w="1462"/>
      </w:tblGrid>
      <w:tr w:rsidR="009C0CCD" w:rsidRPr="009C0CCD" w:rsidTr="009C0CCD">
        <w:trPr>
          <w:trHeight w:val="210"/>
        </w:trPr>
        <w:tc>
          <w:tcPr>
            <w:tcW w:w="7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0CCD" w:rsidRPr="009C0CCD" w:rsidRDefault="009C0CCD" w:rsidP="009C0CC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CD" w:rsidRPr="009C0CCD" w:rsidRDefault="009C0CCD" w:rsidP="009C0CC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CD" w:rsidRPr="009C0CCD" w:rsidRDefault="009C0CCD" w:rsidP="009C0CC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0CCD" w:rsidRPr="009C0CCD" w:rsidRDefault="009C0CCD" w:rsidP="009C0CC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97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CD" w:rsidRPr="009C0CCD" w:rsidRDefault="009C0CCD" w:rsidP="0043791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Приложение 7                                                   к решению Земского собрания Княгининского муниципального района Нижегородской области "О районном бюджете на 2021 год и на плановый период 2022 и 2023 годов" от 20.11.2020 №32 (в редакции решения Земского собрания Княгининского муниципального района от</w:t>
            </w:r>
            <w:r w:rsidR="00437914">
              <w:rPr>
                <w:rFonts w:eastAsia="Times New Roman"/>
                <w:lang w:eastAsia="ru-RU"/>
              </w:rPr>
              <w:t xml:space="preserve"> 17.02.2021 </w:t>
            </w:r>
            <w:r w:rsidRPr="009C0CCD">
              <w:rPr>
                <w:rFonts w:eastAsia="Times New Roman"/>
                <w:lang w:eastAsia="ru-RU"/>
              </w:rPr>
              <w:t>№</w:t>
            </w:r>
            <w:r w:rsidR="00437914">
              <w:rPr>
                <w:rFonts w:eastAsia="Times New Roman"/>
                <w:lang w:eastAsia="ru-RU"/>
              </w:rPr>
              <w:t xml:space="preserve"> 1)</w:t>
            </w:r>
            <w:bookmarkStart w:id="0" w:name="_GoBack"/>
            <w:bookmarkEnd w:id="0"/>
            <w:r w:rsidRPr="009C0CCD">
              <w:rPr>
                <w:rFonts w:eastAsia="Times New Roman"/>
                <w:lang w:eastAsia="ru-RU"/>
              </w:rPr>
              <w:t xml:space="preserve"> </w:t>
            </w:r>
          </w:p>
        </w:tc>
      </w:tr>
      <w:tr w:rsidR="009C0CCD" w:rsidRPr="009C0CCD" w:rsidTr="009C0CCD">
        <w:trPr>
          <w:trHeight w:val="435"/>
        </w:trPr>
        <w:tc>
          <w:tcPr>
            <w:tcW w:w="7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0CCD" w:rsidRPr="009C0CCD" w:rsidRDefault="009C0CCD" w:rsidP="009C0CC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CD" w:rsidRPr="009C0CCD" w:rsidRDefault="009C0CCD" w:rsidP="009C0CC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0CCD" w:rsidRPr="009C0CCD" w:rsidRDefault="009C0CCD" w:rsidP="009C0CC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0CCD" w:rsidRPr="009C0CCD" w:rsidRDefault="009C0CCD" w:rsidP="009C0CC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97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9C0CCD" w:rsidRPr="009C0CCD" w:rsidTr="009C0CCD">
        <w:trPr>
          <w:trHeight w:val="750"/>
        </w:trPr>
        <w:tc>
          <w:tcPr>
            <w:tcW w:w="7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0CCD" w:rsidRPr="009C0CCD" w:rsidRDefault="009C0CCD" w:rsidP="009C0CC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0CCD" w:rsidRPr="009C0CCD" w:rsidRDefault="009C0CCD" w:rsidP="009C0CC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97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9C0CCD" w:rsidRPr="009C0CCD" w:rsidTr="009C0CCD">
        <w:trPr>
          <w:trHeight w:val="2550"/>
        </w:trPr>
        <w:tc>
          <w:tcPr>
            <w:tcW w:w="7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0CCD" w:rsidRPr="009C0CCD" w:rsidRDefault="009C0CCD" w:rsidP="009C0CC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0CCD" w:rsidRPr="009C0CCD" w:rsidRDefault="009C0CCD" w:rsidP="009C0CC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97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9C0CCD" w:rsidRPr="009C0CCD" w:rsidTr="009C0CCD">
        <w:trPr>
          <w:trHeight w:val="1185"/>
        </w:trPr>
        <w:tc>
          <w:tcPr>
            <w:tcW w:w="15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26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br/>
              <w:t>Распределение бюджетных ассигнований по разделам, подразделам и группам видов расходов классификации расходов бюджетов на 2021 год и на плановый период 2022 и 2023 годов</w:t>
            </w:r>
            <w:r w:rsidRPr="009C0CCD">
              <w:rPr>
                <w:rFonts w:eastAsia="Times New Roman"/>
                <w:b/>
                <w:bCs/>
                <w:lang w:eastAsia="ru-RU"/>
              </w:rPr>
              <w:br/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0CCD" w:rsidRPr="009C0CCD" w:rsidRDefault="009C0CCD" w:rsidP="009C0CC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0CCD" w:rsidRPr="009C0CCD" w:rsidRDefault="009C0CCD" w:rsidP="009C0CC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0CCD" w:rsidRPr="009C0CCD" w:rsidRDefault="009C0CCD" w:rsidP="009C0CCD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9C0CCD" w:rsidRPr="009C0CCD" w:rsidTr="009C0CCD">
        <w:trPr>
          <w:trHeight w:val="855"/>
        </w:trPr>
        <w:tc>
          <w:tcPr>
            <w:tcW w:w="7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3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2021 год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2022 год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2023 год</w:t>
            </w:r>
          </w:p>
        </w:tc>
      </w:tr>
      <w:tr w:rsidR="009C0CCD" w:rsidRPr="009C0CCD" w:rsidTr="009C0CCD">
        <w:trPr>
          <w:trHeight w:val="299"/>
        </w:trPr>
        <w:tc>
          <w:tcPr>
            <w:tcW w:w="7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9C0CCD" w:rsidRPr="009C0CCD" w:rsidTr="009C0CCD">
        <w:trPr>
          <w:trHeight w:val="315"/>
        </w:trPr>
        <w:tc>
          <w:tcPr>
            <w:tcW w:w="7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9C0CCD" w:rsidRPr="009C0CCD" w:rsidTr="009C0CCD">
        <w:trPr>
          <w:trHeight w:val="42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50 454,7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46 219,5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46 979,6</w:t>
            </w:r>
          </w:p>
        </w:tc>
      </w:tr>
      <w:tr w:rsidR="009C0CCD" w:rsidRPr="009C0CCD" w:rsidTr="009C0CCD">
        <w:trPr>
          <w:trHeight w:val="75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26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1 754,6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1 714,6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1 714,6</w:t>
            </w:r>
          </w:p>
        </w:tc>
      </w:tr>
      <w:tr w:rsidR="009C0CCD" w:rsidRPr="009C0CCD" w:rsidTr="009C0CCD">
        <w:trPr>
          <w:trHeight w:val="274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1 754,6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1 714,6</w:t>
            </w:r>
          </w:p>
        </w:tc>
      </w:tr>
      <w:tr w:rsidR="009C0CCD" w:rsidRPr="009C0CCD" w:rsidTr="009C0CCD">
        <w:trPr>
          <w:trHeight w:val="99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386,9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9C0CCD" w:rsidRPr="009C0CCD" w:rsidTr="009C0CCD">
        <w:trPr>
          <w:trHeight w:val="1035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386,9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0,0</w:t>
            </w:r>
          </w:p>
        </w:tc>
      </w:tr>
      <w:tr w:rsidR="009C0CCD" w:rsidRPr="009C0CCD" w:rsidTr="009C0CCD">
        <w:trPr>
          <w:trHeight w:val="1035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25 485,4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22 972,9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22 878,2</w:t>
            </w:r>
          </w:p>
        </w:tc>
      </w:tr>
      <w:tr w:rsidR="009C0CCD" w:rsidRPr="009C0CCD" w:rsidTr="009C0CCD">
        <w:trPr>
          <w:trHeight w:val="99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19 715,3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19 846,6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19 715,3</w:t>
            </w:r>
          </w:p>
        </w:tc>
      </w:tr>
      <w:tr w:rsidR="009C0CCD" w:rsidRPr="009C0CCD" w:rsidTr="009C0CCD">
        <w:trPr>
          <w:trHeight w:val="66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4 096,8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3 105,3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3 142,2</w:t>
            </w:r>
          </w:p>
        </w:tc>
      </w:tr>
      <w:tr w:rsidR="009C0CCD" w:rsidRPr="009C0CCD" w:rsidTr="009C0CCD">
        <w:trPr>
          <w:trHeight w:val="6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9C0CCD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1 646,3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0,0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20,7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12,6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54,5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5,1</w:t>
            </w:r>
          </w:p>
        </w:tc>
      </w:tr>
      <w:tr w:rsidR="009C0CCD" w:rsidRPr="009C0CCD" w:rsidTr="009C0CCD">
        <w:trPr>
          <w:trHeight w:val="66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5,1</w:t>
            </w:r>
          </w:p>
        </w:tc>
      </w:tr>
      <w:tr w:rsidR="009C0CCD" w:rsidRPr="009C0CCD" w:rsidTr="009C0CCD">
        <w:trPr>
          <w:trHeight w:val="675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9 654,9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9 653,1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9 653,1</w:t>
            </w:r>
          </w:p>
        </w:tc>
      </w:tr>
      <w:tr w:rsidR="009C0CCD" w:rsidRPr="009C0CCD" w:rsidTr="009C0CCD">
        <w:trPr>
          <w:trHeight w:val="102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9 084,7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9 084,2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9 084,1</w:t>
            </w:r>
          </w:p>
        </w:tc>
      </w:tr>
      <w:tr w:rsidR="009C0CCD" w:rsidRPr="009C0CCD" w:rsidTr="009C0CCD">
        <w:trPr>
          <w:trHeight w:val="66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570,2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568,9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569,0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6 011,8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6 011,8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6 931,7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6 228,6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5 812,6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5 796,9</w:t>
            </w:r>
          </w:p>
        </w:tc>
      </w:tr>
      <w:tr w:rsidR="009C0CCD" w:rsidRPr="009C0CCD" w:rsidTr="009C0CCD">
        <w:trPr>
          <w:trHeight w:val="1005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4 548,2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4 428,7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4 428,7</w:t>
            </w:r>
          </w:p>
        </w:tc>
      </w:tr>
      <w:tr w:rsidR="009C0CCD" w:rsidRPr="009C0CCD" w:rsidTr="009C0CCD">
        <w:trPr>
          <w:trHeight w:val="474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1 652,4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1 383,9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1 368,2</w:t>
            </w:r>
          </w:p>
        </w:tc>
      </w:tr>
      <w:tr w:rsidR="009C0CCD" w:rsidRPr="009C0CCD" w:rsidTr="009C0CCD">
        <w:trPr>
          <w:trHeight w:val="66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0,0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0,0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375,5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379,2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393,4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375,5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379,2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393,4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375,5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379,2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393,4</w:t>
            </w:r>
          </w:p>
        </w:tc>
      </w:tr>
      <w:tr w:rsidR="009C0CCD" w:rsidRPr="009C0CCD" w:rsidTr="009C0CCD">
        <w:trPr>
          <w:trHeight w:val="405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4 655,6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4 615,8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4 582,8</w:t>
            </w:r>
          </w:p>
        </w:tc>
      </w:tr>
      <w:tr w:rsidR="009C0CCD" w:rsidRPr="009C0CCD" w:rsidTr="009C0CCD">
        <w:trPr>
          <w:trHeight w:val="78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4 655,6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4 615,8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4 582,8</w:t>
            </w:r>
          </w:p>
        </w:tc>
      </w:tr>
      <w:tr w:rsidR="009C0CCD" w:rsidRPr="009C0CCD" w:rsidTr="009C0CCD">
        <w:trPr>
          <w:trHeight w:val="1005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3 634,9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3 634,9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3 634,9</w:t>
            </w:r>
          </w:p>
        </w:tc>
      </w:tr>
      <w:tr w:rsidR="009C0CCD" w:rsidRPr="009C0CCD" w:rsidTr="009C0CCD">
        <w:trPr>
          <w:trHeight w:val="66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1 020,7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980,9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947,9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53 012,3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44 381,7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46 717,2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40 593,9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39 853,8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40 172,0</w:t>
            </w:r>
          </w:p>
        </w:tc>
      </w:tr>
      <w:tr w:rsidR="009C0CCD" w:rsidRPr="009C0CCD" w:rsidTr="009C0CCD">
        <w:trPr>
          <w:trHeight w:val="1065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4 279,1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3 894,6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3 999,6</w:t>
            </w:r>
          </w:p>
        </w:tc>
      </w:tr>
      <w:tr w:rsidR="009C0CCD" w:rsidRPr="009C0CCD" w:rsidTr="009C0CCD">
        <w:trPr>
          <w:trHeight w:val="66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479,6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477,6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477,6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35 835,2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35 481,6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35 694,8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4 264,9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9C0CCD" w:rsidRPr="009C0CCD" w:rsidTr="009C0CCD">
        <w:trPr>
          <w:trHeight w:val="66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4 264,9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0,0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2 919,1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811,2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2 828,5</w:t>
            </w:r>
          </w:p>
        </w:tc>
      </w:tr>
      <w:tr w:rsidR="009C0CCD" w:rsidRPr="009C0CCD" w:rsidTr="009C0CCD">
        <w:trPr>
          <w:trHeight w:val="66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2 919,1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811,2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2 828,5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5 234,4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3 716,7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3 716,7</w:t>
            </w:r>
          </w:p>
        </w:tc>
      </w:tr>
      <w:tr w:rsidR="009C0CCD" w:rsidRPr="009C0CCD" w:rsidTr="009C0CCD">
        <w:trPr>
          <w:trHeight w:val="975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3 379,6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3 379,6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3 379,6</w:t>
            </w:r>
          </w:p>
        </w:tc>
      </w:tr>
      <w:tr w:rsidR="009C0CCD" w:rsidRPr="009C0CCD" w:rsidTr="009C0CCD">
        <w:trPr>
          <w:trHeight w:val="66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442,7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212,8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212,8</w:t>
            </w:r>
          </w:p>
        </w:tc>
      </w:tr>
      <w:tr w:rsidR="009C0CCD" w:rsidRPr="009C0CCD" w:rsidTr="009C0CCD">
        <w:trPr>
          <w:trHeight w:val="66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1 238,8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26,0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173,3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98,3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98,3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57 132,8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3 523,3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3 523,3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1 027,8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9C0CCD" w:rsidRPr="009C0CCD" w:rsidTr="009C0CCD">
        <w:trPr>
          <w:trHeight w:val="735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0,0</w:t>
            </w:r>
          </w:p>
        </w:tc>
      </w:tr>
      <w:tr w:rsidR="009C0CCD" w:rsidRPr="009C0CCD" w:rsidTr="009C0CCD">
        <w:trPr>
          <w:trHeight w:val="765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9C0CCD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990,0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0,0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29 235,2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9C0CCD" w:rsidRPr="009C0CCD" w:rsidTr="009C0CCD">
        <w:trPr>
          <w:trHeight w:val="66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601,3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0,0</w:t>
            </w:r>
          </w:p>
        </w:tc>
      </w:tr>
      <w:tr w:rsidR="009C0CCD" w:rsidRPr="009C0CCD" w:rsidTr="009C0CCD">
        <w:trPr>
          <w:trHeight w:val="72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9C0CCD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27 125,6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0,0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1 508,3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0,0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26 867,6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3 521,1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3 521,1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26 867,6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3 521,1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3 521,1</w:t>
            </w:r>
          </w:p>
        </w:tc>
      </w:tr>
      <w:tr w:rsidR="009C0CCD" w:rsidRPr="009C0CCD" w:rsidTr="009C0CCD">
        <w:trPr>
          <w:trHeight w:val="39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</w:tr>
      <w:tr w:rsidR="009C0CCD" w:rsidRPr="009C0CCD" w:rsidTr="009C0CCD">
        <w:trPr>
          <w:trHeight w:val="66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2,2</w:t>
            </w:r>
          </w:p>
        </w:tc>
      </w:tr>
      <w:tr w:rsidR="009C0CCD" w:rsidRPr="009C0CCD" w:rsidTr="009C0CCD">
        <w:trPr>
          <w:trHeight w:val="375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9C0CCD" w:rsidRPr="009C0CCD" w:rsidTr="009C0CCD">
        <w:trPr>
          <w:trHeight w:val="795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9C0CCD" w:rsidRPr="009C0CCD" w:rsidTr="009C0CCD">
        <w:trPr>
          <w:trHeight w:val="81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0,0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205 910,8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197 532,9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200 240,5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53 990,6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54 600,9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56 471,5</w:t>
            </w:r>
          </w:p>
        </w:tc>
      </w:tr>
      <w:tr w:rsidR="009C0CCD" w:rsidRPr="009C0CCD" w:rsidTr="009C0CCD">
        <w:trPr>
          <w:trHeight w:val="66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53 990,6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54 600,9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56 471,5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107 299,2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103 801,0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104 661,5</w:t>
            </w:r>
          </w:p>
        </w:tc>
      </w:tr>
      <w:tr w:rsidR="009C0CCD" w:rsidRPr="009C0CCD" w:rsidTr="009C0CCD">
        <w:trPr>
          <w:trHeight w:val="66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107 299,2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103 801,0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104 661,5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9 940,0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10 141,5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10 116,9</w:t>
            </w:r>
          </w:p>
        </w:tc>
      </w:tr>
      <w:tr w:rsidR="009C0CCD" w:rsidRPr="009C0CCD" w:rsidTr="009C0CCD">
        <w:trPr>
          <w:trHeight w:val="66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9 940,0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10 141,5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10 116,9</w:t>
            </w:r>
          </w:p>
        </w:tc>
      </w:tr>
      <w:tr w:rsidR="009C0CCD" w:rsidRPr="009C0CCD" w:rsidTr="009C0CCD">
        <w:trPr>
          <w:trHeight w:val="315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9 576,2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4 532,8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4 530,3</w:t>
            </w:r>
          </w:p>
        </w:tc>
      </w:tr>
      <w:tr w:rsidR="009C0CCD" w:rsidRPr="009C0CCD" w:rsidTr="009C0CCD">
        <w:trPr>
          <w:trHeight w:val="765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0,0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993,4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240,3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240,3</w:t>
            </w:r>
          </w:p>
        </w:tc>
      </w:tr>
      <w:tr w:rsidR="009C0CCD" w:rsidRPr="009C0CCD" w:rsidTr="009C0CCD">
        <w:trPr>
          <w:trHeight w:val="66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8 492,5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4 292,5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4 290,0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0,0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25 104,8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24 456,7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24 460,3</w:t>
            </w:r>
          </w:p>
        </w:tc>
      </w:tr>
      <w:tr w:rsidR="009C0CCD" w:rsidRPr="009C0CCD" w:rsidTr="009C0CCD">
        <w:trPr>
          <w:trHeight w:val="1005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21 361,7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20 882,7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20 882,7</w:t>
            </w:r>
          </w:p>
        </w:tc>
      </w:tr>
      <w:tr w:rsidR="009C0CCD" w:rsidRPr="009C0CCD" w:rsidTr="009C0CCD">
        <w:trPr>
          <w:trHeight w:val="66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3 569,7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3 569,7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3 573,3</w:t>
            </w:r>
          </w:p>
        </w:tc>
      </w:tr>
      <w:tr w:rsidR="009C0CCD" w:rsidRPr="009C0CCD" w:rsidTr="009C0CCD">
        <w:trPr>
          <w:trHeight w:val="66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126,8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0,0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46,6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4,3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4,3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 xml:space="preserve">Культура, кинематография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168 362,2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52 629,3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52 659,3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152 671,9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37 280,8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37 310,8</w:t>
            </w:r>
          </w:p>
        </w:tc>
      </w:tr>
      <w:tr w:rsidR="009C0CCD" w:rsidRPr="009C0CCD" w:rsidTr="009C0CCD">
        <w:trPr>
          <w:trHeight w:val="66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36 682,1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37 280,8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37 310,8</w:t>
            </w:r>
          </w:p>
        </w:tc>
      </w:tr>
      <w:tr w:rsidR="009C0CCD" w:rsidRPr="009C0CCD" w:rsidTr="009C0CCD">
        <w:trPr>
          <w:trHeight w:val="72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9C0CCD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115 989,8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0,0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599,8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599,8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599,8</w:t>
            </w:r>
          </w:p>
        </w:tc>
      </w:tr>
      <w:tr w:rsidR="009C0CCD" w:rsidRPr="009C0CCD" w:rsidTr="009C0CCD">
        <w:trPr>
          <w:trHeight w:val="66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599,8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15 090,5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14 748,7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14 748,7</w:t>
            </w:r>
          </w:p>
        </w:tc>
      </w:tr>
      <w:tr w:rsidR="009C0CCD" w:rsidRPr="009C0CCD" w:rsidTr="009C0CCD">
        <w:trPr>
          <w:trHeight w:val="105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14 117,5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13 775,7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13 775,7</w:t>
            </w:r>
          </w:p>
        </w:tc>
      </w:tr>
      <w:tr w:rsidR="009C0CCD" w:rsidRPr="009C0CCD" w:rsidTr="009C0CCD">
        <w:trPr>
          <w:trHeight w:val="66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964,0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964,0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964,0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9,0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11 376,8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11 384,2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11 512,2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4 230,0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4 396,4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4 462,7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4 230,0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4 396,4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4 462,7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0,0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7 136,8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6 987,8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7 049,5</w:t>
            </w:r>
          </w:p>
        </w:tc>
      </w:tr>
      <w:tr w:rsidR="009C0CCD" w:rsidRPr="009C0CCD" w:rsidTr="009C0CCD">
        <w:trPr>
          <w:trHeight w:val="66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157,5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30,5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3 199,3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3 177,3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3 239,0</w:t>
            </w:r>
          </w:p>
        </w:tc>
      </w:tr>
      <w:tr w:rsidR="009C0CCD" w:rsidRPr="009C0CCD" w:rsidTr="009C0CCD">
        <w:trPr>
          <w:trHeight w:val="72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3 780,0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26 974,6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20 331,1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20 331,1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Спорт высших достижений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25 805,4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19 184,4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19 184,4</w:t>
            </w:r>
          </w:p>
        </w:tc>
      </w:tr>
      <w:tr w:rsidR="009C0CCD" w:rsidRPr="009C0CCD" w:rsidTr="009C0CCD">
        <w:trPr>
          <w:trHeight w:val="66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25 805,4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19 184,4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19 184,4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1 169,2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1 146,7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1 146,7</w:t>
            </w:r>
          </w:p>
        </w:tc>
      </w:tr>
      <w:tr w:rsidR="009C0CCD" w:rsidRPr="009C0CCD" w:rsidTr="009C0CCD">
        <w:trPr>
          <w:trHeight w:val="102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1 116,2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1 116,2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1 116,2</w:t>
            </w:r>
          </w:p>
        </w:tc>
      </w:tr>
      <w:tr w:rsidR="009C0CCD" w:rsidRPr="009C0CCD" w:rsidTr="009C0CCD">
        <w:trPr>
          <w:trHeight w:val="66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53,0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30,5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3 859,7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3 409,7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3 409,7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1 657,3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1 657,3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1 657,3</w:t>
            </w:r>
          </w:p>
        </w:tc>
      </w:tr>
      <w:tr w:rsidR="009C0CCD" w:rsidRPr="009C0CCD" w:rsidTr="009C0CCD">
        <w:trPr>
          <w:trHeight w:val="66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1 657,3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2 202,4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1 752,4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1 752,4</w:t>
            </w:r>
          </w:p>
        </w:tc>
      </w:tr>
      <w:tr w:rsidR="009C0CCD" w:rsidRPr="009C0CCD" w:rsidTr="009C0CCD">
        <w:trPr>
          <w:trHeight w:val="66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2 202,4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1 752,4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1 752,4</w:t>
            </w:r>
          </w:p>
        </w:tc>
      </w:tr>
      <w:tr w:rsidR="009C0CCD" w:rsidRPr="009C0CCD" w:rsidTr="009C0CCD">
        <w:trPr>
          <w:trHeight w:val="72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57 422,1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42 806,7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40 750,8</w:t>
            </w:r>
          </w:p>
        </w:tc>
      </w:tr>
      <w:tr w:rsidR="009C0CCD" w:rsidRPr="009C0CCD" w:rsidTr="009C0CCD">
        <w:trPr>
          <w:trHeight w:val="75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23 854,0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18 656,7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18 663,9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23 854,0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18 656,7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18 663,9</w:t>
            </w:r>
          </w:p>
        </w:tc>
      </w:tr>
      <w:tr w:rsidR="009C0CCD" w:rsidRPr="009C0CCD" w:rsidTr="009C0CCD">
        <w:trPr>
          <w:trHeight w:val="177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 xml:space="preserve"> в том числе за счет  субвенции, предоставляемой из областного бюджета бюджетам муниципальных районов Нижегородской области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22 543,3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17 331,4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18 457,7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33 568,1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24 150,0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22 086,9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33 568,1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24 150,0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22 086,9</w:t>
            </w:r>
          </w:p>
        </w:tc>
      </w:tr>
      <w:tr w:rsidR="009C0CCD" w:rsidRPr="009C0CCD" w:rsidTr="009C0CCD">
        <w:trPr>
          <w:trHeight w:val="330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CCD" w:rsidRPr="009C0CCD" w:rsidRDefault="009C0CCD" w:rsidP="009C0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CCD" w:rsidRPr="009C0CCD" w:rsidRDefault="009C0CCD" w:rsidP="009C0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CCD" w:rsidRPr="009C0CCD" w:rsidRDefault="009C0CCD" w:rsidP="009C0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C0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639 557,4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427 213,4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CD" w:rsidRPr="009C0CCD" w:rsidRDefault="009C0CCD" w:rsidP="009C0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9C0CCD">
              <w:rPr>
                <w:rFonts w:eastAsia="Times New Roman"/>
                <w:b/>
                <w:bCs/>
                <w:lang w:eastAsia="ru-RU"/>
              </w:rPr>
              <w:t>431 099,9</w:t>
            </w:r>
          </w:p>
        </w:tc>
      </w:tr>
    </w:tbl>
    <w:p w:rsidR="00493C13" w:rsidRDefault="00493C13"/>
    <w:sectPr w:rsidR="00493C13" w:rsidSect="009C0CCD">
      <w:headerReference w:type="default" r:id="rId6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542D" w:rsidRDefault="00C9542D" w:rsidP="009C0CCD">
      <w:pPr>
        <w:spacing w:after="0" w:line="240" w:lineRule="auto"/>
      </w:pPr>
      <w:r>
        <w:separator/>
      </w:r>
    </w:p>
  </w:endnote>
  <w:endnote w:type="continuationSeparator" w:id="0">
    <w:p w:rsidR="00C9542D" w:rsidRDefault="00C9542D" w:rsidP="009C0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542D" w:rsidRDefault="00C9542D" w:rsidP="009C0CCD">
      <w:pPr>
        <w:spacing w:after="0" w:line="240" w:lineRule="auto"/>
      </w:pPr>
      <w:r>
        <w:separator/>
      </w:r>
    </w:p>
  </w:footnote>
  <w:footnote w:type="continuationSeparator" w:id="0">
    <w:p w:rsidR="00C9542D" w:rsidRDefault="00C9542D" w:rsidP="009C0C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730811"/>
      <w:docPartObj>
        <w:docPartGallery w:val="Page Numbers (Top of Page)"/>
        <w:docPartUnique/>
      </w:docPartObj>
    </w:sdtPr>
    <w:sdtEndPr/>
    <w:sdtContent>
      <w:p w:rsidR="009C0CCD" w:rsidRDefault="00C9542D">
        <w:pPr>
          <w:pStyle w:val="a5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3791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C0CCD" w:rsidRDefault="009C0CC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3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0CCD"/>
    <w:rsid w:val="00103F4B"/>
    <w:rsid w:val="003D0719"/>
    <w:rsid w:val="00437914"/>
    <w:rsid w:val="00482553"/>
    <w:rsid w:val="00493C13"/>
    <w:rsid w:val="00495DD3"/>
    <w:rsid w:val="009C0CCD"/>
    <w:rsid w:val="00C9542D"/>
    <w:rsid w:val="00DA00F0"/>
    <w:rsid w:val="00FC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AAE7FD-2AB3-4E9A-BA97-FF246E606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C0CC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C0CCD"/>
    <w:rPr>
      <w:color w:val="800080"/>
      <w:u w:val="single"/>
    </w:rPr>
  </w:style>
  <w:style w:type="paragraph" w:customStyle="1" w:styleId="xl66">
    <w:name w:val="xl66"/>
    <w:basedOn w:val="a"/>
    <w:rsid w:val="009C0CC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9C0CC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9C0CC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9C0CCD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9C0CCD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9C0CCD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9C0C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9C0C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4">
    <w:name w:val="xl74"/>
    <w:basedOn w:val="a"/>
    <w:rsid w:val="009C0C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9C0C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6">
    <w:name w:val="xl76"/>
    <w:basedOn w:val="a"/>
    <w:rsid w:val="009C0C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7">
    <w:name w:val="xl77"/>
    <w:basedOn w:val="a"/>
    <w:rsid w:val="009C0C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8">
    <w:name w:val="xl78"/>
    <w:basedOn w:val="a"/>
    <w:rsid w:val="009C0C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9">
    <w:name w:val="xl79"/>
    <w:basedOn w:val="a"/>
    <w:rsid w:val="009C0C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9C0C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9C0CCD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9C0C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9C0C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4">
    <w:name w:val="xl84"/>
    <w:basedOn w:val="a"/>
    <w:rsid w:val="009C0C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5">
    <w:name w:val="xl85"/>
    <w:basedOn w:val="a"/>
    <w:rsid w:val="009C0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rsid w:val="009C0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7">
    <w:name w:val="xl87"/>
    <w:basedOn w:val="a"/>
    <w:rsid w:val="009C0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9C0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9C0CC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90">
    <w:name w:val="xl90"/>
    <w:basedOn w:val="a"/>
    <w:rsid w:val="009C0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9C0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2">
    <w:name w:val="xl92"/>
    <w:basedOn w:val="a"/>
    <w:rsid w:val="009C0CC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rsid w:val="009C0CC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4">
    <w:name w:val="xl94"/>
    <w:basedOn w:val="a"/>
    <w:rsid w:val="009C0CC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9C0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6">
    <w:name w:val="xl96"/>
    <w:basedOn w:val="a"/>
    <w:rsid w:val="009C0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7">
    <w:name w:val="xl97"/>
    <w:basedOn w:val="a"/>
    <w:rsid w:val="009C0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8">
    <w:name w:val="xl98"/>
    <w:basedOn w:val="a"/>
    <w:rsid w:val="009C0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9">
    <w:name w:val="xl99"/>
    <w:basedOn w:val="a"/>
    <w:rsid w:val="009C0C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00">
    <w:name w:val="xl100"/>
    <w:basedOn w:val="a"/>
    <w:rsid w:val="009C0C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1">
    <w:name w:val="xl101"/>
    <w:basedOn w:val="a"/>
    <w:rsid w:val="009C0CCD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2">
    <w:name w:val="xl102"/>
    <w:basedOn w:val="a"/>
    <w:rsid w:val="009C0C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3">
    <w:name w:val="xl103"/>
    <w:basedOn w:val="a"/>
    <w:rsid w:val="009C0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4">
    <w:name w:val="xl104"/>
    <w:basedOn w:val="a"/>
    <w:rsid w:val="009C0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5">
    <w:name w:val="xl105"/>
    <w:basedOn w:val="a"/>
    <w:rsid w:val="009C0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9C0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9C0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9C0C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9">
    <w:name w:val="xl109"/>
    <w:basedOn w:val="a"/>
    <w:rsid w:val="009C0C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9C0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1">
    <w:name w:val="xl111"/>
    <w:basedOn w:val="a"/>
    <w:rsid w:val="009C0C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9C0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3">
    <w:name w:val="xl113"/>
    <w:basedOn w:val="a"/>
    <w:rsid w:val="009C0CC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4">
    <w:name w:val="xl114"/>
    <w:basedOn w:val="a"/>
    <w:rsid w:val="009C0C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9C0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16">
    <w:name w:val="xl116"/>
    <w:basedOn w:val="a"/>
    <w:rsid w:val="009C0CC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7">
    <w:name w:val="xl117"/>
    <w:basedOn w:val="a"/>
    <w:rsid w:val="009C0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9C0CCD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9">
    <w:name w:val="xl119"/>
    <w:basedOn w:val="a"/>
    <w:rsid w:val="009C0C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0">
    <w:name w:val="xl120"/>
    <w:basedOn w:val="a"/>
    <w:rsid w:val="009C0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9C0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22">
    <w:name w:val="xl122"/>
    <w:basedOn w:val="a"/>
    <w:rsid w:val="009C0CCD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9C0C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24">
    <w:name w:val="xl124"/>
    <w:basedOn w:val="a"/>
    <w:rsid w:val="009C0C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5">
    <w:name w:val="xl125"/>
    <w:basedOn w:val="a"/>
    <w:rsid w:val="009C0CC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6">
    <w:name w:val="xl126"/>
    <w:basedOn w:val="a"/>
    <w:rsid w:val="009C0CCD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9C0CCD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8">
    <w:name w:val="xl128"/>
    <w:basedOn w:val="a"/>
    <w:rsid w:val="009C0CCD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9">
    <w:name w:val="xl129"/>
    <w:basedOn w:val="a"/>
    <w:rsid w:val="009C0CCD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0">
    <w:name w:val="xl130"/>
    <w:basedOn w:val="a"/>
    <w:rsid w:val="009C0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1">
    <w:name w:val="xl131"/>
    <w:basedOn w:val="a"/>
    <w:rsid w:val="009C0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32">
    <w:name w:val="xl132"/>
    <w:basedOn w:val="a"/>
    <w:rsid w:val="009C0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33">
    <w:name w:val="xl133"/>
    <w:basedOn w:val="a"/>
    <w:rsid w:val="009C0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4">
    <w:name w:val="xl134"/>
    <w:basedOn w:val="a"/>
    <w:rsid w:val="009C0C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35">
    <w:name w:val="xl135"/>
    <w:basedOn w:val="a"/>
    <w:rsid w:val="009C0CC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36">
    <w:name w:val="xl136"/>
    <w:basedOn w:val="a"/>
    <w:rsid w:val="009C0C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9C0C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8">
    <w:name w:val="xl138"/>
    <w:basedOn w:val="a"/>
    <w:rsid w:val="009C0CC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9">
    <w:name w:val="xl139"/>
    <w:basedOn w:val="a"/>
    <w:rsid w:val="009C0CC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9C0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1">
    <w:name w:val="xl141"/>
    <w:basedOn w:val="a"/>
    <w:rsid w:val="009C0C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9C0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43">
    <w:name w:val="xl143"/>
    <w:basedOn w:val="a"/>
    <w:rsid w:val="009C0C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4">
    <w:name w:val="xl144"/>
    <w:basedOn w:val="a"/>
    <w:rsid w:val="009C0C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5">
    <w:name w:val="xl145"/>
    <w:basedOn w:val="a"/>
    <w:rsid w:val="009C0C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6">
    <w:name w:val="xl146"/>
    <w:basedOn w:val="a"/>
    <w:rsid w:val="009C0CCD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9C0CCD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48">
    <w:name w:val="xl148"/>
    <w:basedOn w:val="a"/>
    <w:rsid w:val="009C0CCD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9">
    <w:name w:val="xl149"/>
    <w:basedOn w:val="a"/>
    <w:rsid w:val="009C0CC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0">
    <w:name w:val="xl150"/>
    <w:basedOn w:val="a"/>
    <w:rsid w:val="009C0CCD"/>
    <w:pPr>
      <w:pBdr>
        <w:top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styleId="a5">
    <w:name w:val="header"/>
    <w:basedOn w:val="a"/>
    <w:link w:val="a6"/>
    <w:uiPriority w:val="99"/>
    <w:unhideWhenUsed/>
    <w:rsid w:val="009C0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0CCD"/>
  </w:style>
  <w:style w:type="paragraph" w:styleId="a7">
    <w:name w:val="footer"/>
    <w:basedOn w:val="a"/>
    <w:link w:val="a8"/>
    <w:uiPriority w:val="99"/>
    <w:semiHidden/>
    <w:unhideWhenUsed/>
    <w:rsid w:val="009C0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C0CCD"/>
  </w:style>
  <w:style w:type="paragraph" w:styleId="a9">
    <w:name w:val="Balloon Text"/>
    <w:basedOn w:val="a"/>
    <w:link w:val="aa"/>
    <w:uiPriority w:val="99"/>
    <w:semiHidden/>
    <w:unhideWhenUsed/>
    <w:rsid w:val="004379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379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53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1839</Words>
  <Characters>10487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2021-05-18T12:56:00Z</cp:lastPrinted>
  <dcterms:created xsi:type="dcterms:W3CDTF">2021-02-15T13:06:00Z</dcterms:created>
  <dcterms:modified xsi:type="dcterms:W3CDTF">2021-05-18T12:56:00Z</dcterms:modified>
</cp:coreProperties>
</file>